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3810000"/>
            <wp:effectExtent l="0" t="0" r="762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32760"/>
            <wp:effectExtent l="0" t="0" r="5715" b="152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230370"/>
            <wp:effectExtent l="0" t="0" r="5715" b="177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915160"/>
            <wp:effectExtent l="0" t="0" r="10795" b="889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0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 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 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 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 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 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 0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 0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 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 0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 0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 0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iZjEzMjJlMTU1YjYzNDkyZGI4OTkyMjQwN2Q2M2QifQ=="/>
  </w:docVars>
  <w:rsids>
    <w:rsidRoot w:val="00000000"/>
    <w:rsid w:val="2F6B7ECC"/>
    <w:rsid w:val="6C79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2023-02-17T03:12:45Z</dcterms:created>
  <dc:creator>Administrator</dc:creator>
  <cp:lastModifiedBy>方向已定，路远何妨</cp:lastModifiedBy>
  <dcterms:modified xsi:type="dcterms:W3CDTF">2023-02-17T03:20:23Z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5D047C0C709B4397B98BC0400CDC246E</vt:lpwstr>
  </property>
</Properties>
</file>